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F39673" w14:textId="77777777" w:rsidR="00C46450" w:rsidRDefault="00503766">
      <w:pPr>
        <w:pStyle w:val="Title"/>
      </w:pPr>
      <w:r>
        <w:t>VAANI</w:t>
      </w:r>
      <w:r>
        <w:rPr>
          <w:spacing w:val="-5"/>
        </w:rPr>
        <w:t xml:space="preserve"> </w:t>
      </w:r>
      <w:r>
        <w:t>CHHABRA</w:t>
      </w:r>
    </w:p>
    <w:p w14:paraId="3DDF5FB1" w14:textId="77777777" w:rsidR="00C46450" w:rsidRDefault="00503766">
      <w:pPr>
        <w:spacing w:before="7"/>
        <w:ind w:left="212"/>
      </w:pPr>
      <w:r>
        <w:rPr>
          <w:b/>
          <w:spacing w:val="-2"/>
        </w:rPr>
        <w:t>Contact</w:t>
      </w:r>
      <w:r>
        <w:rPr>
          <w:spacing w:val="-2"/>
        </w:rPr>
        <w:t>:</w:t>
      </w:r>
      <w:r>
        <w:rPr>
          <w:spacing w:val="-12"/>
        </w:rPr>
        <w:t xml:space="preserve"> </w:t>
      </w:r>
      <w:r>
        <w:rPr>
          <w:spacing w:val="-1"/>
        </w:rPr>
        <w:t>+91-7906994784</w:t>
      </w:r>
    </w:p>
    <w:p w14:paraId="3D66DFB2" w14:textId="77777777" w:rsidR="00C46450" w:rsidRDefault="00503766">
      <w:pPr>
        <w:spacing w:before="5"/>
        <w:ind w:left="212"/>
      </w:pPr>
      <w:r>
        <w:rPr>
          <w:b/>
          <w:spacing w:val="-1"/>
        </w:rPr>
        <w:t>E-Mail</w:t>
      </w:r>
      <w:r>
        <w:rPr>
          <w:spacing w:val="-1"/>
        </w:rPr>
        <w:t>:</w:t>
      </w:r>
      <w:r>
        <w:rPr>
          <w:spacing w:val="-9"/>
        </w:rPr>
        <w:t xml:space="preserve"> </w:t>
      </w:r>
      <w:hyperlink r:id="rId5">
        <w:r>
          <w:rPr>
            <w:spacing w:val="-1"/>
          </w:rPr>
          <w:t>vaani1906@gmail.com</w:t>
        </w:r>
      </w:hyperlink>
    </w:p>
    <w:p w14:paraId="2EA073B3" w14:textId="77777777" w:rsidR="00C46450" w:rsidRDefault="00503766">
      <w:pPr>
        <w:pStyle w:val="BodyText"/>
        <w:spacing w:before="1"/>
        <w:ind w:left="212" w:firstLine="0"/>
      </w:pPr>
      <w:r>
        <w:rPr>
          <w:b/>
          <w:spacing w:val="-1"/>
        </w:rPr>
        <w:t>Address:</w:t>
      </w:r>
      <w:r w:rsidR="001A0949">
        <w:rPr>
          <w:b/>
          <w:spacing w:val="-1"/>
        </w:rPr>
        <w:t xml:space="preserve"> </w:t>
      </w:r>
      <w:r w:rsidR="001A0949">
        <w:rPr>
          <w:spacing w:val="-1"/>
        </w:rPr>
        <w:t>Sarita Vihar, New Delhi-110076</w:t>
      </w:r>
    </w:p>
    <w:p w14:paraId="5C83712B" w14:textId="77777777" w:rsidR="00C46450" w:rsidRDefault="001918B1">
      <w:pPr>
        <w:pStyle w:val="BodyText"/>
        <w:ind w:firstLine="0"/>
        <w:rPr>
          <w:sz w:val="18"/>
        </w:rPr>
      </w:pPr>
      <w:r>
        <w:pict w14:anchorId="34C35FE5"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52.55pt;margin-top:13.2pt;width:487.5pt;height:13.95pt;z-index:-15728640;mso-wrap-distance-left:0;mso-wrap-distance-right:0;mso-position-horizontal-relative:page" fillcolor="#4f81ba" strokeweight=".48pt">
            <v:textbox inset="0,0,0,0">
              <w:txbxContent>
                <w:p w14:paraId="01BACB2C" w14:textId="77777777" w:rsidR="00C46450" w:rsidRDefault="00503766">
                  <w:pPr>
                    <w:spacing w:before="9" w:line="260" w:lineRule="exact"/>
                    <w:ind w:left="3359" w:right="3925"/>
                    <w:jc w:val="center"/>
                    <w:rPr>
                      <w:b/>
                    </w:rPr>
                  </w:pPr>
                  <w:r>
                    <w:rPr>
                      <w:b/>
                      <w:spacing w:val="-1"/>
                    </w:rPr>
                    <w:t>PROFESSIONAL</w:t>
                  </w:r>
                  <w:r>
                    <w:rPr>
                      <w:b/>
                      <w:spacing w:val="-11"/>
                    </w:rPr>
                    <w:t xml:space="preserve"> </w:t>
                  </w:r>
                  <w:r>
                    <w:rPr>
                      <w:b/>
                    </w:rPr>
                    <w:t>SUMMARY</w:t>
                  </w:r>
                </w:p>
              </w:txbxContent>
            </v:textbox>
            <w10:wrap type="topAndBottom" anchorx="page"/>
          </v:shape>
        </w:pict>
      </w:r>
    </w:p>
    <w:p w14:paraId="4AF84268" w14:textId="77777777" w:rsidR="002E01BF" w:rsidRDefault="002E01BF">
      <w:pPr>
        <w:ind w:left="102" w:right="165"/>
        <w:jc w:val="both"/>
      </w:pPr>
    </w:p>
    <w:p w14:paraId="399961FA" w14:textId="38525E4B" w:rsidR="00C46450" w:rsidRDefault="00503766">
      <w:pPr>
        <w:ind w:left="102" w:right="165"/>
        <w:jc w:val="both"/>
        <w:rPr>
          <w:b/>
        </w:rPr>
      </w:pPr>
      <w:r>
        <w:t>Accomplished</w:t>
      </w:r>
      <w:r>
        <w:rPr>
          <w:spacing w:val="1"/>
        </w:rPr>
        <w:t xml:space="preserve"> </w:t>
      </w:r>
      <w:r>
        <w:t>Team</w:t>
      </w:r>
      <w:r>
        <w:rPr>
          <w:spacing w:val="1"/>
        </w:rPr>
        <w:t xml:space="preserve"> </w:t>
      </w:r>
      <w:r>
        <w:t>Lead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in-depth</w:t>
      </w:r>
      <w:r>
        <w:rPr>
          <w:spacing w:val="1"/>
        </w:rPr>
        <w:t xml:space="preserve"> </w:t>
      </w:r>
      <w:r>
        <w:t>experience</w:t>
      </w:r>
      <w:r w:rsidR="001A0949">
        <w:rPr>
          <w:spacing w:val="1"/>
        </w:rPr>
        <w:t xml:space="preserve"> in warehouse operations to meet continuous and customer needs. Well-coordinated and decisive leader with expertise in team building and performance </w:t>
      </w:r>
      <w:r w:rsidR="007924B4">
        <w:rPr>
          <w:spacing w:val="1"/>
        </w:rPr>
        <w:t>optimization. Developing</w:t>
      </w:r>
      <w:r w:rsidR="001A0949">
        <w:rPr>
          <w:spacing w:val="1"/>
        </w:rPr>
        <w:t xml:space="preserve"> and maintaining best practices</w:t>
      </w:r>
      <w:r w:rsidR="007924B4">
        <w:rPr>
          <w:spacing w:val="1"/>
        </w:rPr>
        <w:t xml:space="preserve"> for effective high-volume fulfillment.</w:t>
      </w:r>
      <w:r w:rsidR="001A0949">
        <w:rPr>
          <w:spacing w:val="1"/>
        </w:rPr>
        <w:t xml:space="preserve"> </w:t>
      </w:r>
    </w:p>
    <w:p w14:paraId="4C50881D" w14:textId="77777777" w:rsidR="00C46450" w:rsidRDefault="001918B1">
      <w:pPr>
        <w:pStyle w:val="BodyText"/>
        <w:spacing w:before="5"/>
        <w:ind w:firstLine="0"/>
        <w:rPr>
          <w:b/>
          <w:sz w:val="14"/>
        </w:rPr>
      </w:pPr>
      <w:r>
        <w:pict w14:anchorId="4642B2FA">
          <v:shape id="_x0000_s1031" type="#_x0000_t202" style="position:absolute;margin-left:52.55pt;margin-top:11pt;width:487.5pt;height:14.45pt;z-index:-15728128;mso-wrap-distance-left:0;mso-wrap-distance-right:0;mso-position-horizontal-relative:page" fillcolor="#528dd2" strokeweight=".48pt">
            <v:textbox inset="0,0,0,0">
              <w:txbxContent>
                <w:p w14:paraId="0532F4E9" w14:textId="77777777" w:rsidR="00C46450" w:rsidRDefault="00503766">
                  <w:pPr>
                    <w:spacing w:before="6"/>
                    <w:ind w:left="3352" w:right="3925"/>
                    <w:jc w:val="center"/>
                    <w:rPr>
                      <w:b/>
                    </w:rPr>
                  </w:pPr>
                  <w:r>
                    <w:rPr>
                      <w:b/>
                      <w:spacing w:val="-1"/>
                    </w:rPr>
                    <w:t>WORK</w:t>
                  </w:r>
                  <w:r>
                    <w:rPr>
                      <w:b/>
                      <w:spacing w:val="-10"/>
                    </w:rPr>
                    <w:t xml:space="preserve"> </w:t>
                  </w:r>
                  <w:r>
                    <w:rPr>
                      <w:b/>
                      <w:spacing w:val="-1"/>
                    </w:rPr>
                    <w:t>EXPERIENCE</w:t>
                  </w:r>
                </w:p>
              </w:txbxContent>
            </v:textbox>
            <w10:wrap type="topAndBottom" anchorx="page"/>
          </v:shape>
        </w:pict>
      </w:r>
    </w:p>
    <w:p w14:paraId="4882A7A3" w14:textId="77777777" w:rsidR="00C46450" w:rsidRDefault="00C46450">
      <w:pPr>
        <w:pStyle w:val="BodyText"/>
        <w:spacing w:before="1"/>
        <w:ind w:firstLine="0"/>
        <w:rPr>
          <w:b/>
          <w:sz w:val="29"/>
        </w:rPr>
      </w:pPr>
    </w:p>
    <w:p w14:paraId="205CAEA5" w14:textId="32116359" w:rsidR="001918B1" w:rsidRDefault="00503766">
      <w:pPr>
        <w:pStyle w:val="Heading1"/>
        <w:ind w:right="7406"/>
        <w:jc w:val="left"/>
        <w:rPr>
          <w:u w:val="single"/>
        </w:rPr>
      </w:pPr>
      <w:bookmarkStart w:id="0" w:name="Amazon_India-_ASSPL_Operations_Team_Lead"/>
      <w:bookmarkEnd w:id="0"/>
      <w:r>
        <w:rPr>
          <w:u w:val="single"/>
        </w:rPr>
        <w:t xml:space="preserve">Amazon India- </w:t>
      </w:r>
      <w:r w:rsidR="001918B1">
        <w:rPr>
          <w:u w:val="single"/>
        </w:rPr>
        <w:t>New Delhi</w:t>
      </w:r>
    </w:p>
    <w:p w14:paraId="5765EFA8" w14:textId="5655459E" w:rsidR="00C46450" w:rsidRDefault="00503766">
      <w:pPr>
        <w:pStyle w:val="Heading1"/>
        <w:ind w:right="7406"/>
        <w:jc w:val="left"/>
      </w:pPr>
      <w:r>
        <w:rPr>
          <w:spacing w:val="-1"/>
        </w:rPr>
        <w:t>Operations</w:t>
      </w:r>
      <w:r>
        <w:rPr>
          <w:spacing w:val="-15"/>
        </w:rPr>
        <w:t xml:space="preserve"> </w:t>
      </w:r>
      <w:r>
        <w:rPr>
          <w:spacing w:val="-1"/>
        </w:rPr>
        <w:t>Team</w:t>
      </w:r>
      <w:r>
        <w:rPr>
          <w:spacing w:val="-17"/>
        </w:rPr>
        <w:t xml:space="preserve"> </w:t>
      </w:r>
      <w:r>
        <w:t>Lead</w:t>
      </w:r>
    </w:p>
    <w:p w14:paraId="7CA7D8E5" w14:textId="77777777" w:rsidR="00C46450" w:rsidRDefault="00503766">
      <w:pPr>
        <w:tabs>
          <w:tab w:val="left" w:pos="6992"/>
        </w:tabs>
        <w:spacing w:before="6" w:line="268" w:lineRule="exact"/>
        <w:ind w:left="212"/>
        <w:rPr>
          <w:b/>
        </w:rPr>
      </w:pPr>
      <w:r>
        <w:rPr>
          <w:b/>
          <w:spacing w:val="-1"/>
        </w:rPr>
        <w:t>Responsibilities</w:t>
      </w:r>
      <w:r>
        <w:rPr>
          <w:b/>
          <w:spacing w:val="-10"/>
        </w:rPr>
        <w:t xml:space="preserve"> </w:t>
      </w:r>
      <w:r>
        <w:rPr>
          <w:b/>
        </w:rPr>
        <w:t>Handling-</w:t>
      </w:r>
      <w:r>
        <w:rPr>
          <w:b/>
        </w:rPr>
        <w:tab/>
      </w:r>
      <w:r>
        <w:rPr>
          <w:b/>
          <w:spacing w:val="-1"/>
        </w:rPr>
        <w:t>August</w:t>
      </w:r>
      <w:r>
        <w:rPr>
          <w:b/>
          <w:spacing w:val="-5"/>
        </w:rPr>
        <w:t xml:space="preserve"> </w:t>
      </w:r>
      <w:r>
        <w:rPr>
          <w:b/>
        </w:rPr>
        <w:t>2020-</w:t>
      </w:r>
      <w:r>
        <w:rPr>
          <w:b/>
          <w:spacing w:val="-12"/>
        </w:rPr>
        <w:t xml:space="preserve"> </w:t>
      </w:r>
      <w:r>
        <w:rPr>
          <w:b/>
        </w:rPr>
        <w:t>Present</w:t>
      </w:r>
    </w:p>
    <w:p w14:paraId="4E38B35D" w14:textId="77777777" w:rsidR="00C46450" w:rsidRDefault="00503766">
      <w:pPr>
        <w:pStyle w:val="ListParagraph"/>
        <w:numPr>
          <w:ilvl w:val="0"/>
          <w:numId w:val="1"/>
        </w:numPr>
        <w:tabs>
          <w:tab w:val="left" w:pos="644"/>
          <w:tab w:val="left" w:pos="645"/>
        </w:tabs>
        <w:spacing w:line="278" w:lineRule="exact"/>
        <w:ind w:left="644" w:hanging="361"/>
      </w:pPr>
      <w:r>
        <w:t>IB/OB</w:t>
      </w:r>
      <w:r>
        <w:rPr>
          <w:spacing w:val="-7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FC</w:t>
      </w:r>
      <w:r>
        <w:rPr>
          <w:spacing w:val="-1"/>
        </w:rPr>
        <w:t xml:space="preserve"> </w:t>
      </w:r>
      <w:r>
        <w:t>operations</w:t>
      </w:r>
      <w:r>
        <w:rPr>
          <w:spacing w:val="-8"/>
        </w:rPr>
        <w:t xml:space="preserve"> </w:t>
      </w:r>
      <w:r>
        <w:t>(Fresh</w:t>
      </w:r>
      <w:r>
        <w:rPr>
          <w:spacing w:val="-3"/>
        </w:rPr>
        <w:t xml:space="preserve"> </w:t>
      </w:r>
      <w:r>
        <w:t>&amp;</w:t>
      </w:r>
      <w:r>
        <w:rPr>
          <w:spacing w:val="-10"/>
        </w:rPr>
        <w:t xml:space="preserve"> </w:t>
      </w:r>
      <w:r>
        <w:t>SSD)</w:t>
      </w:r>
      <w:r>
        <w:rPr>
          <w:spacing w:val="-3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CPT</w:t>
      </w:r>
      <w:r>
        <w:rPr>
          <w:spacing w:val="-10"/>
        </w:rPr>
        <w:t xml:space="preserve"> </w:t>
      </w:r>
      <w:r>
        <w:t>division,</w:t>
      </w:r>
      <w:r>
        <w:rPr>
          <w:spacing w:val="-9"/>
        </w:rPr>
        <w:t xml:space="preserve"> </w:t>
      </w:r>
      <w:r>
        <w:t>SLA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TAT.</w:t>
      </w:r>
    </w:p>
    <w:p w14:paraId="7045DF75" w14:textId="77777777" w:rsidR="00C46450" w:rsidRDefault="00503766">
      <w:pPr>
        <w:pStyle w:val="ListParagraph"/>
        <w:numPr>
          <w:ilvl w:val="0"/>
          <w:numId w:val="1"/>
        </w:numPr>
        <w:tabs>
          <w:tab w:val="left" w:pos="644"/>
          <w:tab w:val="left" w:pos="645"/>
        </w:tabs>
        <w:spacing w:line="278" w:lineRule="exact"/>
        <w:ind w:left="644" w:hanging="361"/>
      </w:pPr>
      <w:r>
        <w:t>Manpower</w:t>
      </w:r>
      <w:r>
        <w:rPr>
          <w:spacing w:val="-8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t>Planning-</w:t>
      </w:r>
      <w:r>
        <w:rPr>
          <w:spacing w:val="-7"/>
        </w:rPr>
        <w:t xml:space="preserve"> </w:t>
      </w:r>
      <w:r>
        <w:t>Handled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team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70</w:t>
      </w:r>
      <w:r>
        <w:rPr>
          <w:spacing w:val="-9"/>
        </w:rPr>
        <w:t xml:space="preserve"> </w:t>
      </w:r>
      <w:r>
        <w:t>peo</w:t>
      </w:r>
      <w:bookmarkStart w:id="1" w:name="_GoBack"/>
      <w:bookmarkEnd w:id="1"/>
      <w:r>
        <w:t>ple,</w:t>
      </w:r>
      <w:r>
        <w:rPr>
          <w:spacing w:val="-10"/>
        </w:rPr>
        <w:t xml:space="preserve"> </w:t>
      </w:r>
      <w:r>
        <w:t>track</w:t>
      </w:r>
      <w:r>
        <w:rPr>
          <w:spacing w:val="3"/>
        </w:rPr>
        <w:t xml:space="preserve"> </w:t>
      </w:r>
      <w:r>
        <w:t>TPH,</w:t>
      </w:r>
      <w:r>
        <w:rPr>
          <w:spacing w:val="-10"/>
        </w:rPr>
        <w:t xml:space="preserve"> </w:t>
      </w:r>
      <w:r>
        <w:t>UPH and</w:t>
      </w:r>
      <w:r>
        <w:rPr>
          <w:spacing w:val="-9"/>
        </w:rPr>
        <w:t xml:space="preserve"> </w:t>
      </w:r>
      <w:r>
        <w:t>indirect</w:t>
      </w:r>
      <w:r>
        <w:rPr>
          <w:spacing w:val="-8"/>
        </w:rPr>
        <w:t xml:space="preserve"> </w:t>
      </w:r>
      <w:r>
        <w:t>functions.</w:t>
      </w:r>
    </w:p>
    <w:p w14:paraId="439A8231" w14:textId="77777777" w:rsidR="00C46450" w:rsidRDefault="00503766">
      <w:pPr>
        <w:pStyle w:val="ListParagraph"/>
        <w:numPr>
          <w:ilvl w:val="0"/>
          <w:numId w:val="1"/>
        </w:numPr>
        <w:tabs>
          <w:tab w:val="left" w:pos="644"/>
          <w:tab w:val="left" w:pos="645"/>
        </w:tabs>
        <w:spacing w:line="279" w:lineRule="exact"/>
        <w:ind w:left="644" w:hanging="361"/>
      </w:pPr>
      <w:r>
        <w:t>Inventory-</w:t>
      </w:r>
      <w:r>
        <w:rPr>
          <w:spacing w:val="-7"/>
        </w:rPr>
        <w:t xml:space="preserve"> </w:t>
      </w:r>
      <w:r>
        <w:t>NIB,</w:t>
      </w:r>
      <w:r>
        <w:rPr>
          <w:spacing w:val="-8"/>
        </w:rPr>
        <w:t xml:space="preserve"> </w:t>
      </w:r>
      <w:r>
        <w:t>FC</w:t>
      </w:r>
      <w:r>
        <w:rPr>
          <w:spacing w:val="1"/>
        </w:rPr>
        <w:t xml:space="preserve"> </w:t>
      </w:r>
      <w:r>
        <w:t>Cancellations,</w:t>
      </w:r>
      <w:r>
        <w:rPr>
          <w:spacing w:val="-7"/>
        </w:rPr>
        <w:t xml:space="preserve"> </w:t>
      </w:r>
      <w:r>
        <w:t>Damages,</w:t>
      </w:r>
      <w:r>
        <w:rPr>
          <w:spacing w:val="-7"/>
        </w:rPr>
        <w:t xml:space="preserve"> </w:t>
      </w:r>
      <w:r>
        <w:t>PGT,</w:t>
      </w:r>
      <w:r>
        <w:rPr>
          <w:spacing w:val="-8"/>
        </w:rPr>
        <w:t xml:space="preserve"> </w:t>
      </w:r>
      <w:r>
        <w:t>BCC,</w:t>
      </w:r>
      <w:r>
        <w:rPr>
          <w:spacing w:val="-9"/>
        </w:rPr>
        <w:t xml:space="preserve"> </w:t>
      </w:r>
      <w:r>
        <w:t>SBC,</w:t>
      </w:r>
      <w:r>
        <w:rPr>
          <w:spacing w:val="-7"/>
        </w:rPr>
        <w:t xml:space="preserve"> </w:t>
      </w:r>
      <w:r>
        <w:t>W2W,</w:t>
      </w:r>
      <w:r>
        <w:rPr>
          <w:spacing w:val="-8"/>
        </w:rPr>
        <w:t xml:space="preserve"> </w:t>
      </w:r>
      <w:r>
        <w:t>Adhoc</w:t>
      </w:r>
      <w:r>
        <w:rPr>
          <w:spacing w:val="-3"/>
        </w:rPr>
        <w:t xml:space="preserve"> </w:t>
      </w:r>
      <w:r>
        <w:t>BCC,</w:t>
      </w:r>
      <w:r>
        <w:rPr>
          <w:spacing w:val="-8"/>
        </w:rPr>
        <w:t xml:space="preserve"> </w:t>
      </w:r>
      <w:r>
        <w:t>IRDR</w:t>
      </w:r>
      <w:r>
        <w:rPr>
          <w:spacing w:val="-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LUA.</w:t>
      </w:r>
    </w:p>
    <w:p w14:paraId="198160DA" w14:textId="77777777" w:rsidR="00C46450" w:rsidRDefault="00503766">
      <w:pPr>
        <w:pStyle w:val="ListParagraph"/>
        <w:numPr>
          <w:ilvl w:val="0"/>
          <w:numId w:val="1"/>
        </w:numPr>
        <w:tabs>
          <w:tab w:val="left" w:pos="644"/>
          <w:tab w:val="left" w:pos="645"/>
        </w:tabs>
        <w:spacing w:before="3" w:line="279" w:lineRule="exact"/>
        <w:ind w:left="644" w:hanging="361"/>
      </w:pPr>
      <w:r>
        <w:t>Safety</w:t>
      </w:r>
      <w:r>
        <w:rPr>
          <w:spacing w:val="-7"/>
        </w:rPr>
        <w:t xml:space="preserve"> </w:t>
      </w:r>
      <w:r>
        <w:t>&amp;</w:t>
      </w:r>
      <w:r>
        <w:rPr>
          <w:spacing w:val="-10"/>
        </w:rPr>
        <w:t xml:space="preserve"> </w:t>
      </w:r>
      <w:r>
        <w:t>Security</w:t>
      </w:r>
      <w:r>
        <w:rPr>
          <w:spacing w:val="2"/>
        </w:rPr>
        <w:t xml:space="preserve"> </w:t>
      </w:r>
      <w:r>
        <w:t>compliance-</w:t>
      </w:r>
      <w:r>
        <w:rPr>
          <w:spacing w:val="-8"/>
        </w:rPr>
        <w:t xml:space="preserve"> </w:t>
      </w:r>
      <w:r>
        <w:t>FSA</w:t>
      </w:r>
      <w:r>
        <w:rPr>
          <w:spacing w:val="-6"/>
        </w:rPr>
        <w:t xml:space="preserve"> </w:t>
      </w:r>
      <w:r>
        <w:t>audit,</w:t>
      </w:r>
      <w:r>
        <w:rPr>
          <w:spacing w:val="-6"/>
        </w:rPr>
        <w:t xml:space="preserve"> </w:t>
      </w:r>
      <w:r>
        <w:t>5S,</w:t>
      </w:r>
      <w:r>
        <w:rPr>
          <w:spacing w:val="-6"/>
        </w:rPr>
        <w:t xml:space="preserve"> </w:t>
      </w:r>
      <w:r>
        <w:t>Near</w:t>
      </w:r>
      <w:r>
        <w:rPr>
          <w:spacing w:val="-8"/>
        </w:rPr>
        <w:t xml:space="preserve"> </w:t>
      </w:r>
      <w:r>
        <w:t>Miss,</w:t>
      </w:r>
      <w:r>
        <w:rPr>
          <w:spacing w:val="-5"/>
        </w:rPr>
        <w:t xml:space="preserve"> </w:t>
      </w:r>
      <w:r>
        <w:t>Concern</w:t>
      </w:r>
      <w:r>
        <w:rPr>
          <w:spacing w:val="-9"/>
        </w:rPr>
        <w:t xml:space="preserve"> </w:t>
      </w:r>
      <w:r>
        <w:t>Reporting</w:t>
      </w:r>
      <w:r>
        <w:rPr>
          <w:spacing w:val="-6"/>
        </w:rPr>
        <w:t xml:space="preserve"> </w:t>
      </w:r>
      <w:r>
        <w:t>&amp;</w:t>
      </w:r>
      <w:r>
        <w:rPr>
          <w:spacing w:val="-10"/>
        </w:rPr>
        <w:t xml:space="preserve"> </w:t>
      </w:r>
      <w:r>
        <w:t>Covid19</w:t>
      </w:r>
      <w:r>
        <w:rPr>
          <w:spacing w:val="-9"/>
        </w:rPr>
        <w:t xml:space="preserve"> </w:t>
      </w:r>
      <w:r>
        <w:t>Audits.</w:t>
      </w:r>
    </w:p>
    <w:p w14:paraId="136D56E0" w14:textId="77777777" w:rsidR="00C46450" w:rsidRDefault="00503766">
      <w:pPr>
        <w:pStyle w:val="ListParagraph"/>
        <w:numPr>
          <w:ilvl w:val="0"/>
          <w:numId w:val="1"/>
        </w:numPr>
        <w:tabs>
          <w:tab w:val="left" w:pos="644"/>
          <w:tab w:val="left" w:pos="645"/>
        </w:tabs>
        <w:spacing w:line="279" w:lineRule="exact"/>
        <w:ind w:left="644" w:hanging="361"/>
      </w:pPr>
      <w:r>
        <w:t>Returns/Removals/Reversals-</w:t>
      </w:r>
      <w:r>
        <w:rPr>
          <w:spacing w:val="-9"/>
        </w:rPr>
        <w:t xml:space="preserve"> </w:t>
      </w:r>
      <w:r>
        <w:t>Expiry</w:t>
      </w:r>
      <w:r>
        <w:rPr>
          <w:spacing w:val="-8"/>
        </w:rPr>
        <w:t xml:space="preserve"> </w:t>
      </w:r>
      <w:r>
        <w:t>removals,</w:t>
      </w:r>
      <w:r>
        <w:rPr>
          <w:spacing w:val="-9"/>
        </w:rPr>
        <w:t xml:space="preserve"> </w:t>
      </w:r>
      <w:r>
        <w:t>reversals/reactive</w:t>
      </w:r>
      <w:r>
        <w:rPr>
          <w:spacing w:val="-7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t>CRET</w:t>
      </w:r>
      <w:r>
        <w:rPr>
          <w:spacing w:val="-10"/>
        </w:rPr>
        <w:t xml:space="preserve"> </w:t>
      </w:r>
      <w:r>
        <w:t>processing.</w:t>
      </w:r>
    </w:p>
    <w:p w14:paraId="64AA9462" w14:textId="77777777" w:rsidR="00C46450" w:rsidRDefault="00503766">
      <w:pPr>
        <w:pStyle w:val="ListParagraph"/>
        <w:numPr>
          <w:ilvl w:val="0"/>
          <w:numId w:val="1"/>
        </w:numPr>
        <w:tabs>
          <w:tab w:val="left" w:pos="644"/>
          <w:tab w:val="left" w:pos="645"/>
        </w:tabs>
        <w:spacing w:line="280" w:lineRule="exact"/>
        <w:ind w:left="644" w:hanging="361"/>
      </w:pPr>
      <w:r>
        <w:t>Facility</w:t>
      </w:r>
      <w:r>
        <w:rPr>
          <w:spacing w:val="-2"/>
        </w:rPr>
        <w:t xml:space="preserve"> </w:t>
      </w:r>
      <w:r>
        <w:t>-</w:t>
      </w:r>
      <w:r>
        <w:rPr>
          <w:spacing w:val="-9"/>
        </w:rPr>
        <w:t xml:space="preserve"> </w:t>
      </w:r>
      <w:r>
        <w:t>Check</w:t>
      </w:r>
      <w:r>
        <w:rPr>
          <w:spacing w:val="-7"/>
        </w:rPr>
        <w:t xml:space="preserve"> </w:t>
      </w:r>
      <w:r>
        <w:t>&amp;</w:t>
      </w:r>
      <w:r>
        <w:rPr>
          <w:spacing w:val="-11"/>
        </w:rPr>
        <w:t xml:space="preserve"> </w:t>
      </w:r>
      <w:r>
        <w:t>maintain</w:t>
      </w:r>
      <w:r>
        <w:rPr>
          <w:spacing w:val="-8"/>
        </w:rPr>
        <w:t xml:space="preserve"> </w:t>
      </w:r>
      <w:r>
        <w:t>bin</w:t>
      </w:r>
      <w:r>
        <w:rPr>
          <w:spacing w:val="-9"/>
        </w:rPr>
        <w:t xml:space="preserve"> </w:t>
      </w:r>
      <w:r>
        <w:t>labels,</w:t>
      </w:r>
      <w:r>
        <w:rPr>
          <w:spacing w:val="-10"/>
        </w:rPr>
        <w:t xml:space="preserve"> </w:t>
      </w:r>
      <w:r>
        <w:t>consumables,</w:t>
      </w:r>
      <w:r>
        <w:rPr>
          <w:spacing w:val="-11"/>
        </w:rPr>
        <w:t xml:space="preserve"> </w:t>
      </w:r>
      <w:r>
        <w:t>safety,</w:t>
      </w:r>
      <w:r>
        <w:rPr>
          <w:spacing w:val="-10"/>
        </w:rPr>
        <w:t xml:space="preserve"> </w:t>
      </w:r>
      <w:r>
        <w:t>facility,</w:t>
      </w:r>
      <w:r>
        <w:rPr>
          <w:spacing w:val="-10"/>
        </w:rPr>
        <w:t xml:space="preserve"> </w:t>
      </w:r>
      <w:r>
        <w:t>stationary</w:t>
      </w:r>
      <w:r>
        <w:rPr>
          <w:spacing w:val="-7"/>
        </w:rPr>
        <w:t xml:space="preserve"> </w:t>
      </w:r>
      <w:r>
        <w:t>&amp;</w:t>
      </w:r>
      <w:r>
        <w:rPr>
          <w:spacing w:val="-11"/>
        </w:rPr>
        <w:t xml:space="preserve"> </w:t>
      </w:r>
      <w:r>
        <w:t>equipment’s.</w:t>
      </w:r>
    </w:p>
    <w:p w14:paraId="7F0B589A" w14:textId="77777777" w:rsidR="00C46450" w:rsidRDefault="001918B1">
      <w:pPr>
        <w:pStyle w:val="BodyText"/>
        <w:spacing w:before="1"/>
        <w:ind w:firstLine="0"/>
        <w:rPr>
          <w:sz w:val="17"/>
        </w:rPr>
      </w:pPr>
      <w:r>
        <w:pict w14:anchorId="07D8F20C">
          <v:shape id="_x0000_s1030" type="#_x0000_t202" style="position:absolute;margin-left:52.55pt;margin-top:12.65pt;width:487.5pt;height:15.25pt;z-index:-15727616;mso-wrap-distance-left:0;mso-wrap-distance-right:0;mso-position-horizontal-relative:page" fillcolor="#4f81ba" strokeweight=".48pt">
            <v:textbox inset="0,0,0,0">
              <w:txbxContent>
                <w:p w14:paraId="4B117B47" w14:textId="77777777" w:rsidR="00C46450" w:rsidRDefault="00503766">
                  <w:pPr>
                    <w:spacing w:line="266" w:lineRule="exact"/>
                    <w:ind w:left="3344" w:right="3925"/>
                    <w:jc w:val="center"/>
                    <w:rPr>
                      <w:b/>
                    </w:rPr>
                  </w:pPr>
                  <w:r>
                    <w:rPr>
                      <w:b/>
                      <w:spacing w:val="-1"/>
                    </w:rPr>
                    <w:t>SKILLS</w:t>
                  </w:r>
                  <w:r>
                    <w:rPr>
                      <w:b/>
                      <w:spacing w:val="-9"/>
                    </w:rPr>
                    <w:t xml:space="preserve"> </w:t>
                  </w:r>
                  <w:r>
                    <w:rPr>
                      <w:b/>
                      <w:spacing w:val="-1"/>
                    </w:rPr>
                    <w:t>&amp;</w:t>
                  </w:r>
                  <w:r>
                    <w:rPr>
                      <w:b/>
                      <w:spacing w:val="-12"/>
                    </w:rPr>
                    <w:t xml:space="preserve"> </w:t>
                  </w:r>
                  <w:r>
                    <w:rPr>
                      <w:b/>
                      <w:spacing w:val="-1"/>
                    </w:rPr>
                    <w:t>STRENGTH</w:t>
                  </w:r>
                </w:p>
              </w:txbxContent>
            </v:textbox>
            <w10:wrap type="topAndBottom" anchorx="page"/>
          </v:shape>
        </w:pict>
      </w:r>
    </w:p>
    <w:p w14:paraId="71530673" w14:textId="77777777" w:rsidR="00C46450" w:rsidRDefault="007924B4">
      <w:pPr>
        <w:pStyle w:val="ListParagraph"/>
        <w:numPr>
          <w:ilvl w:val="0"/>
          <w:numId w:val="1"/>
        </w:numPr>
        <w:tabs>
          <w:tab w:val="left" w:pos="572"/>
          <w:tab w:val="left" w:pos="573"/>
        </w:tabs>
        <w:spacing w:before="213"/>
        <w:ind w:hanging="361"/>
      </w:pPr>
      <w:r>
        <w:rPr>
          <w:spacing w:val="-1"/>
        </w:rPr>
        <w:t>Distribution and warehousing</w:t>
      </w:r>
    </w:p>
    <w:p w14:paraId="192B6962" w14:textId="77777777" w:rsidR="00C46450" w:rsidRDefault="007924B4" w:rsidP="002E01BF">
      <w:pPr>
        <w:pStyle w:val="ListParagraph"/>
        <w:numPr>
          <w:ilvl w:val="0"/>
          <w:numId w:val="1"/>
        </w:numPr>
        <w:tabs>
          <w:tab w:val="left" w:pos="596"/>
          <w:tab w:val="left" w:pos="597"/>
        </w:tabs>
        <w:spacing w:before="3"/>
      </w:pPr>
      <w:r>
        <w:t>Team Management and Training.</w:t>
      </w:r>
    </w:p>
    <w:p w14:paraId="317694F7" w14:textId="77777777" w:rsidR="00C46450" w:rsidRDefault="00503766" w:rsidP="002E01BF">
      <w:pPr>
        <w:pStyle w:val="ListParagraph"/>
        <w:numPr>
          <w:ilvl w:val="0"/>
          <w:numId w:val="1"/>
        </w:numPr>
        <w:tabs>
          <w:tab w:val="left" w:pos="596"/>
          <w:tab w:val="left" w:pos="597"/>
        </w:tabs>
        <w:spacing w:before="3"/>
      </w:pPr>
      <w:r>
        <w:t>Articulate</w:t>
      </w:r>
      <w:r w:rsidRPr="002E01BF">
        <w:rPr>
          <w:spacing w:val="-3"/>
        </w:rPr>
        <w:t xml:space="preserve"> </w:t>
      </w:r>
      <w:r>
        <w:t>and</w:t>
      </w:r>
      <w:r w:rsidRPr="002E01BF">
        <w:rPr>
          <w:spacing w:val="-4"/>
        </w:rPr>
        <w:t xml:space="preserve"> </w:t>
      </w:r>
      <w:r>
        <w:t>able</w:t>
      </w:r>
      <w:r w:rsidRPr="002E01BF">
        <w:rPr>
          <w:spacing w:val="-3"/>
        </w:rPr>
        <w:t xml:space="preserve"> </w:t>
      </w:r>
      <w:r>
        <w:t>to</w:t>
      </w:r>
      <w:r w:rsidRPr="002E01BF">
        <w:rPr>
          <w:spacing w:val="-3"/>
        </w:rPr>
        <w:t xml:space="preserve"> </w:t>
      </w:r>
      <w:r>
        <w:t>communicate</w:t>
      </w:r>
      <w:r w:rsidRPr="002E01BF">
        <w:rPr>
          <w:spacing w:val="-3"/>
        </w:rPr>
        <w:t xml:space="preserve"> </w:t>
      </w:r>
      <w:r>
        <w:t>with</w:t>
      </w:r>
      <w:r w:rsidRPr="002E01BF">
        <w:rPr>
          <w:spacing w:val="-4"/>
        </w:rPr>
        <w:t xml:space="preserve"> </w:t>
      </w:r>
      <w:r>
        <w:t>people</w:t>
      </w:r>
      <w:r w:rsidRPr="002E01BF">
        <w:rPr>
          <w:spacing w:val="-2"/>
        </w:rPr>
        <w:t xml:space="preserve"> </w:t>
      </w:r>
      <w:r>
        <w:t>at</w:t>
      </w:r>
      <w:r w:rsidRPr="002E01BF">
        <w:rPr>
          <w:spacing w:val="-1"/>
        </w:rPr>
        <w:t xml:space="preserve"> </w:t>
      </w:r>
      <w:r>
        <w:t>all</w:t>
      </w:r>
      <w:r w:rsidRPr="002E01BF">
        <w:rPr>
          <w:spacing w:val="-1"/>
        </w:rPr>
        <w:t xml:space="preserve"> </w:t>
      </w:r>
      <w:r>
        <w:t>the</w:t>
      </w:r>
      <w:r w:rsidRPr="002E01BF">
        <w:rPr>
          <w:spacing w:val="-3"/>
        </w:rPr>
        <w:t xml:space="preserve"> </w:t>
      </w:r>
      <w:r>
        <w:t>levels</w:t>
      </w:r>
      <w:r w:rsidRPr="002E01BF">
        <w:rPr>
          <w:spacing w:val="-2"/>
        </w:rPr>
        <w:t xml:space="preserve"> </w:t>
      </w:r>
      <w:r>
        <w:t>across</w:t>
      </w:r>
      <w:r w:rsidRPr="002E01BF">
        <w:rPr>
          <w:spacing w:val="-3"/>
        </w:rPr>
        <w:t xml:space="preserve"> </w:t>
      </w:r>
      <w:r>
        <w:t>organization.</w:t>
      </w:r>
    </w:p>
    <w:p w14:paraId="2D3DA2B2" w14:textId="77777777" w:rsidR="00503766" w:rsidRPr="00503766" w:rsidRDefault="00503766">
      <w:pPr>
        <w:pStyle w:val="ListParagraph"/>
        <w:numPr>
          <w:ilvl w:val="0"/>
          <w:numId w:val="1"/>
        </w:numPr>
        <w:tabs>
          <w:tab w:val="left" w:pos="572"/>
          <w:tab w:val="left" w:pos="573"/>
        </w:tabs>
        <w:spacing w:line="276" w:lineRule="exact"/>
        <w:ind w:hanging="361"/>
      </w:pPr>
      <w:r>
        <w:rPr>
          <w:spacing w:val="-2"/>
        </w:rPr>
        <w:t>Policy and Procedure Adherence.</w:t>
      </w:r>
    </w:p>
    <w:p w14:paraId="30974DC6" w14:textId="7E9BDBE7" w:rsidR="00C46450" w:rsidRDefault="002E01BF">
      <w:pPr>
        <w:pStyle w:val="ListParagraph"/>
        <w:numPr>
          <w:ilvl w:val="0"/>
          <w:numId w:val="1"/>
        </w:numPr>
        <w:tabs>
          <w:tab w:val="left" w:pos="572"/>
          <w:tab w:val="left" w:pos="573"/>
        </w:tabs>
        <w:spacing w:line="276" w:lineRule="exact"/>
        <w:ind w:hanging="361"/>
      </w:pPr>
      <w:r>
        <w:rPr>
          <w:spacing w:val="-2"/>
        </w:rPr>
        <w:t>5S, Kaizen and 6 Sigma</w:t>
      </w:r>
    </w:p>
    <w:p w14:paraId="378F66DE" w14:textId="73C05DBD" w:rsidR="00C46450" w:rsidRDefault="002E01BF">
      <w:pPr>
        <w:pStyle w:val="ListParagraph"/>
        <w:numPr>
          <w:ilvl w:val="0"/>
          <w:numId w:val="1"/>
        </w:numPr>
        <w:tabs>
          <w:tab w:val="left" w:pos="572"/>
          <w:tab w:val="left" w:pos="573"/>
        </w:tabs>
        <w:spacing w:line="279" w:lineRule="exact"/>
        <w:ind w:hanging="361"/>
      </w:pPr>
      <w:r>
        <w:rPr>
          <w:spacing w:val="-2"/>
        </w:rPr>
        <w:t>Communication and negotiation</w:t>
      </w:r>
    </w:p>
    <w:p w14:paraId="136A267F" w14:textId="77777777" w:rsidR="00C46450" w:rsidRDefault="001918B1">
      <w:pPr>
        <w:pStyle w:val="BodyText"/>
        <w:ind w:firstLine="0"/>
        <w:rPr>
          <w:sz w:val="17"/>
        </w:rPr>
      </w:pPr>
      <w:r>
        <w:pict w14:anchorId="28CA65F1">
          <v:shape id="_x0000_s1029" type="#_x0000_t202" style="position:absolute;margin-left:52.55pt;margin-top:12.6pt;width:487.5pt;height:13.3pt;z-index:-15727104;mso-wrap-distance-left:0;mso-wrap-distance-right:0;mso-position-horizontal-relative:page" fillcolor="#4f81ba" strokeweight=".48pt">
            <v:textbox style="mso-next-textbox:#_x0000_s1029" inset="0,0,0,0">
              <w:txbxContent>
                <w:p w14:paraId="101CADFD" w14:textId="77777777" w:rsidR="00C46450" w:rsidRDefault="00503766">
                  <w:pPr>
                    <w:spacing w:line="256" w:lineRule="exact"/>
                    <w:ind w:left="3068"/>
                    <w:rPr>
                      <w:b/>
                    </w:rPr>
                  </w:pPr>
                  <w:r>
                    <w:rPr>
                      <w:b/>
                      <w:spacing w:val="-1"/>
                    </w:rPr>
                    <w:t>PROJECTS</w:t>
                  </w:r>
                  <w:r>
                    <w:rPr>
                      <w:b/>
                      <w:spacing w:val="-7"/>
                    </w:rPr>
                    <w:t xml:space="preserve"> </w:t>
                  </w:r>
                  <w:r>
                    <w:rPr>
                      <w:b/>
                      <w:spacing w:val="-1"/>
                    </w:rPr>
                    <w:t>&amp;</w:t>
                  </w:r>
                  <w:r>
                    <w:rPr>
                      <w:b/>
                      <w:spacing w:val="-12"/>
                    </w:rPr>
                    <w:t xml:space="preserve"> </w:t>
                  </w:r>
                  <w:r w:rsidR="00F2051E">
                    <w:rPr>
                      <w:b/>
                      <w:spacing w:val="-1"/>
                    </w:rPr>
                    <w:t>ACHIEVEMENTS</w:t>
                  </w:r>
                </w:p>
              </w:txbxContent>
            </v:textbox>
            <w10:wrap type="topAndBottom" anchorx="page"/>
          </v:shape>
        </w:pict>
      </w:r>
    </w:p>
    <w:p w14:paraId="6A53936D" w14:textId="77777777" w:rsidR="00C46450" w:rsidRDefault="00503766">
      <w:pPr>
        <w:pStyle w:val="ListParagraph"/>
        <w:numPr>
          <w:ilvl w:val="0"/>
          <w:numId w:val="1"/>
        </w:numPr>
        <w:tabs>
          <w:tab w:val="left" w:pos="572"/>
          <w:tab w:val="left" w:pos="573"/>
        </w:tabs>
        <w:spacing w:before="210" w:line="244" w:lineRule="auto"/>
        <w:ind w:right="1062"/>
      </w:pPr>
      <w:r>
        <w:t xml:space="preserve">Proposed and implemented an R&amp;R </w:t>
      </w:r>
      <w:proofErr w:type="spellStart"/>
      <w:r>
        <w:t>programme</w:t>
      </w:r>
      <w:proofErr w:type="spellEnd"/>
      <w:r>
        <w:t xml:space="preserve"> for associates on </w:t>
      </w:r>
      <w:r w:rsidR="008E0EFB">
        <w:t>weekly</w:t>
      </w:r>
      <w:r w:rsidR="00F2051E">
        <w:t xml:space="preserve"> </w:t>
      </w:r>
      <w:r>
        <w:t>basis.</w:t>
      </w:r>
      <w:r w:rsidR="00B5754B">
        <w:rPr>
          <w:spacing w:val="-1"/>
        </w:rPr>
        <w:t xml:space="preserve"> </w:t>
      </w:r>
      <w:r w:rsidR="00F2051E">
        <w:rPr>
          <w:spacing w:val="-1"/>
        </w:rPr>
        <w:t xml:space="preserve">It increased </w:t>
      </w:r>
      <w:r w:rsidR="008E0EFB">
        <w:rPr>
          <w:spacing w:val="-1"/>
        </w:rPr>
        <w:t>a</w:t>
      </w:r>
      <w:r w:rsidR="00F2051E">
        <w:rPr>
          <w:spacing w:val="-1"/>
        </w:rPr>
        <w:t xml:space="preserve">ssociate retention by 40% and SLI </w:t>
      </w:r>
      <w:r w:rsidR="008E0EFB">
        <w:rPr>
          <w:spacing w:val="-1"/>
        </w:rPr>
        <w:t>e</w:t>
      </w:r>
      <w:r w:rsidR="00F2051E">
        <w:rPr>
          <w:spacing w:val="-1"/>
        </w:rPr>
        <w:t xml:space="preserve">ngagement </w:t>
      </w:r>
      <w:proofErr w:type="spellStart"/>
      <w:r w:rsidR="008E0EFB">
        <w:rPr>
          <w:spacing w:val="-1"/>
        </w:rPr>
        <w:t>u</w:t>
      </w:r>
      <w:r w:rsidR="00F2051E">
        <w:rPr>
          <w:spacing w:val="-1"/>
        </w:rPr>
        <w:t>pto</w:t>
      </w:r>
      <w:proofErr w:type="spellEnd"/>
      <w:r w:rsidR="00F2051E">
        <w:rPr>
          <w:spacing w:val="-1"/>
        </w:rPr>
        <w:t xml:space="preserve"> 97%.</w:t>
      </w:r>
    </w:p>
    <w:p w14:paraId="234BACC4" w14:textId="77777777" w:rsidR="00F2051E" w:rsidRPr="00F2051E" w:rsidRDefault="00503766" w:rsidP="00F2051E">
      <w:pPr>
        <w:pStyle w:val="ListParagraph"/>
        <w:numPr>
          <w:ilvl w:val="0"/>
          <w:numId w:val="1"/>
        </w:numPr>
        <w:tabs>
          <w:tab w:val="left" w:pos="572"/>
          <w:tab w:val="left" w:pos="573"/>
        </w:tabs>
        <w:spacing w:before="2"/>
        <w:ind w:hanging="361"/>
      </w:pPr>
      <w:r>
        <w:t>Designed</w:t>
      </w:r>
      <w:r w:rsidRPr="00F2051E">
        <w:rPr>
          <w:spacing w:val="-3"/>
        </w:rPr>
        <w:t xml:space="preserve"> </w:t>
      </w:r>
      <w:r>
        <w:t>and</w:t>
      </w:r>
      <w:r w:rsidRPr="00F2051E">
        <w:rPr>
          <w:spacing w:val="-3"/>
        </w:rPr>
        <w:t xml:space="preserve"> </w:t>
      </w:r>
      <w:r>
        <w:t>implemented</w:t>
      </w:r>
      <w:r w:rsidRPr="00F2051E">
        <w:rPr>
          <w:spacing w:val="-2"/>
        </w:rPr>
        <w:t xml:space="preserve"> </w:t>
      </w:r>
      <w:r>
        <w:t>a</w:t>
      </w:r>
      <w:r w:rsidRPr="00F2051E">
        <w:rPr>
          <w:spacing w:val="-3"/>
        </w:rPr>
        <w:t xml:space="preserve"> </w:t>
      </w:r>
      <w:r>
        <w:t>Kaizen</w:t>
      </w:r>
      <w:r w:rsidRPr="00F2051E">
        <w:rPr>
          <w:spacing w:val="-2"/>
        </w:rPr>
        <w:t xml:space="preserve"> </w:t>
      </w:r>
      <w:r>
        <w:t>for</w:t>
      </w:r>
      <w:r w:rsidRPr="00F2051E">
        <w:rPr>
          <w:spacing w:val="-2"/>
        </w:rPr>
        <w:t xml:space="preserve"> </w:t>
      </w:r>
      <w:r>
        <w:t>fragile</w:t>
      </w:r>
      <w:r w:rsidRPr="00F2051E">
        <w:rPr>
          <w:spacing w:val="-2"/>
        </w:rPr>
        <w:t xml:space="preserve"> </w:t>
      </w:r>
      <w:r>
        <w:t>ASINS</w:t>
      </w:r>
      <w:r w:rsidR="008E0EFB">
        <w:rPr>
          <w:spacing w:val="-4"/>
        </w:rPr>
        <w:t xml:space="preserve">/ SKUS </w:t>
      </w:r>
      <w:r>
        <w:t>packing</w:t>
      </w:r>
      <w:r w:rsidR="00F2051E">
        <w:rPr>
          <w:spacing w:val="-1"/>
        </w:rPr>
        <w:t xml:space="preserve">. It reduced </w:t>
      </w:r>
      <w:r w:rsidR="008E0EFB">
        <w:rPr>
          <w:spacing w:val="-1"/>
        </w:rPr>
        <w:t>d</w:t>
      </w:r>
      <w:r w:rsidR="00F2051E">
        <w:rPr>
          <w:spacing w:val="-1"/>
        </w:rPr>
        <w:t>amage by 80% WoW, Customer Concession by 50%.</w:t>
      </w:r>
    </w:p>
    <w:p w14:paraId="292FB1D2" w14:textId="77777777" w:rsidR="00F2051E" w:rsidRDefault="00F2051E">
      <w:pPr>
        <w:pStyle w:val="ListParagraph"/>
        <w:numPr>
          <w:ilvl w:val="0"/>
          <w:numId w:val="1"/>
        </w:numPr>
        <w:tabs>
          <w:tab w:val="left" w:pos="572"/>
          <w:tab w:val="left" w:pos="573"/>
        </w:tabs>
        <w:spacing w:before="2"/>
        <w:ind w:hanging="361"/>
      </w:pPr>
      <w:r>
        <w:t>Achieved 100% SPOO Adoption Compliance to have track record of the bags in use (missing bags, damage bags</w:t>
      </w:r>
      <w:r w:rsidR="008E0EFB">
        <w:t xml:space="preserve"> and order history</w:t>
      </w:r>
      <w:r>
        <w:t>)</w:t>
      </w:r>
    </w:p>
    <w:p w14:paraId="25C59E3B" w14:textId="77777777" w:rsidR="00F2051E" w:rsidRDefault="00F2051E">
      <w:pPr>
        <w:pStyle w:val="ListParagraph"/>
        <w:numPr>
          <w:ilvl w:val="0"/>
          <w:numId w:val="1"/>
        </w:numPr>
        <w:tabs>
          <w:tab w:val="left" w:pos="572"/>
          <w:tab w:val="left" w:pos="573"/>
        </w:tabs>
        <w:spacing w:before="2"/>
        <w:ind w:hanging="361"/>
      </w:pPr>
      <w:r>
        <w:t>Implemented BOATS maintenance action plan of all category bins, resulted in 25%</w:t>
      </w:r>
      <w:r w:rsidR="008E0EFB">
        <w:t xml:space="preserve"> </w:t>
      </w:r>
      <w:r>
        <w:t>increase of IB productivity, 20% OB productivity and 22%</w:t>
      </w:r>
      <w:r w:rsidR="008E0EFB">
        <w:t xml:space="preserve"> </w:t>
      </w:r>
      <w:r>
        <w:t xml:space="preserve">inventory count. Moreover, warehouse damage reduced by 55%. </w:t>
      </w:r>
    </w:p>
    <w:p w14:paraId="29540837" w14:textId="77777777" w:rsidR="008E0EFB" w:rsidRDefault="008E0EFB" w:rsidP="008E0EFB">
      <w:pPr>
        <w:pStyle w:val="ListParagraph"/>
        <w:numPr>
          <w:ilvl w:val="0"/>
          <w:numId w:val="1"/>
        </w:numPr>
        <w:tabs>
          <w:tab w:val="left" w:pos="572"/>
          <w:tab w:val="left" w:pos="573"/>
        </w:tabs>
        <w:spacing w:before="2"/>
        <w:ind w:hanging="361"/>
      </w:pPr>
      <w:r>
        <w:t>U</w:t>
      </w:r>
      <w:r w:rsidRPr="00680FFD">
        <w:t>nderlined the issue of falling IB productivity</w:t>
      </w:r>
      <w:r>
        <w:t xml:space="preserve"> </w:t>
      </w:r>
      <w:r w:rsidRPr="00680FFD">
        <w:t>t</w:t>
      </w:r>
      <w:r>
        <w:t>ook</w:t>
      </w:r>
      <w:r w:rsidRPr="00680FFD">
        <w:t xml:space="preserve"> the ownership to streamline the same as per </w:t>
      </w:r>
      <w:r>
        <w:t>Standard</w:t>
      </w:r>
      <w:r w:rsidRPr="00680FFD">
        <w:t xml:space="preserve"> </w:t>
      </w:r>
      <w:r>
        <w:t>t</w:t>
      </w:r>
      <w:r w:rsidRPr="00680FFD">
        <w:t>argets through continuous AA feedback,</w:t>
      </w:r>
      <w:r>
        <w:t xml:space="preserve"> Daily DD of</w:t>
      </w:r>
      <w:r w:rsidR="006F42BE">
        <w:t xml:space="preserve"> order drop locations, stowed units,</w:t>
      </w:r>
      <w:r>
        <w:t xml:space="preserve"> and</w:t>
      </w:r>
      <w:r w:rsidRPr="00680FFD">
        <w:t xml:space="preserve"> rates tracking</w:t>
      </w:r>
      <w:r>
        <w:t>.</w:t>
      </w:r>
    </w:p>
    <w:p w14:paraId="17CBE419" w14:textId="77777777" w:rsidR="00C46450" w:rsidRDefault="001918B1">
      <w:pPr>
        <w:pStyle w:val="BodyText"/>
        <w:spacing w:before="6"/>
        <w:ind w:firstLine="0"/>
        <w:rPr>
          <w:sz w:val="17"/>
        </w:rPr>
      </w:pPr>
      <w:r>
        <w:pict w14:anchorId="77B58F23">
          <v:shape id="_x0000_s1028" type="#_x0000_t202" style="position:absolute;margin-left:52.55pt;margin-top:12.9pt;width:487.5pt;height:14pt;z-index:-15726592;mso-wrap-distance-left:0;mso-wrap-distance-right:0;mso-position-horizontal-relative:page" fillcolor="#4f81ba" strokeweight=".48pt">
            <v:textbox inset="0,0,0,0">
              <w:txbxContent>
                <w:p w14:paraId="64E70730" w14:textId="77777777" w:rsidR="00C46450" w:rsidRDefault="00503766">
                  <w:pPr>
                    <w:spacing w:before="16" w:line="254" w:lineRule="exact"/>
                    <w:ind w:left="3354" w:right="3925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ACADEMIC</w:t>
                  </w:r>
                  <w:r>
                    <w:rPr>
                      <w:b/>
                      <w:spacing w:val="24"/>
                    </w:rPr>
                    <w:t xml:space="preserve"> </w:t>
                  </w:r>
                  <w:r>
                    <w:rPr>
                      <w:b/>
                    </w:rPr>
                    <w:t>DETAILS</w:t>
                  </w:r>
                </w:p>
              </w:txbxContent>
            </v:textbox>
            <w10:wrap type="topAndBottom" anchorx="page"/>
          </v:shape>
        </w:pict>
      </w:r>
    </w:p>
    <w:p w14:paraId="03FA5CD1" w14:textId="77777777" w:rsidR="00C46450" w:rsidRDefault="00503766">
      <w:pPr>
        <w:pStyle w:val="Heading1"/>
        <w:numPr>
          <w:ilvl w:val="0"/>
          <w:numId w:val="1"/>
        </w:numPr>
        <w:tabs>
          <w:tab w:val="left" w:pos="629"/>
          <w:tab w:val="left" w:pos="631"/>
        </w:tabs>
        <w:spacing w:before="238" w:line="279" w:lineRule="exact"/>
        <w:ind w:right="0" w:hanging="361"/>
        <w:jc w:val="left"/>
      </w:pPr>
      <w:r>
        <w:t>Supply</w:t>
      </w:r>
      <w:r>
        <w:rPr>
          <w:spacing w:val="-4"/>
        </w:rPr>
        <w:t xml:space="preserve"> </w:t>
      </w:r>
      <w:r>
        <w:t>Chain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Logistic</w:t>
      </w:r>
      <w:r>
        <w:rPr>
          <w:spacing w:val="-6"/>
        </w:rPr>
        <w:t xml:space="preserve"> </w:t>
      </w:r>
      <w:r>
        <w:t>Mgmt.</w:t>
      </w:r>
      <w:r>
        <w:rPr>
          <w:spacing w:val="-5"/>
        </w:rPr>
        <w:t xml:space="preserve"> </w:t>
      </w:r>
      <w:r>
        <w:t>Applied</w:t>
      </w:r>
      <w:r>
        <w:rPr>
          <w:spacing w:val="-2"/>
        </w:rPr>
        <w:t xml:space="preserve"> </w:t>
      </w:r>
      <w:r>
        <w:t>Digital</w:t>
      </w:r>
      <w:r>
        <w:rPr>
          <w:spacing w:val="-6"/>
        </w:rPr>
        <w:t xml:space="preserve"> </w:t>
      </w:r>
      <w:r>
        <w:t>Transformation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Analytics</w:t>
      </w:r>
      <w:r>
        <w:rPr>
          <w:spacing w:val="6"/>
        </w:rPr>
        <w:t xml:space="preserve"> </w:t>
      </w:r>
      <w:r>
        <w:rPr>
          <w:b w:val="0"/>
        </w:rPr>
        <w:t>from</w:t>
      </w:r>
      <w:r>
        <w:rPr>
          <w:b w:val="0"/>
          <w:spacing w:val="-3"/>
        </w:rPr>
        <w:t xml:space="preserve"> </w:t>
      </w:r>
      <w:r>
        <w:t>IIM</w:t>
      </w:r>
      <w:r>
        <w:rPr>
          <w:spacing w:val="-4"/>
        </w:rPr>
        <w:t xml:space="preserve"> </w:t>
      </w:r>
      <w:proofErr w:type="spellStart"/>
      <w:r>
        <w:t>Rothak</w:t>
      </w:r>
      <w:proofErr w:type="spellEnd"/>
      <w:r>
        <w:t>.</w:t>
      </w:r>
    </w:p>
    <w:p w14:paraId="36C76736" w14:textId="77777777" w:rsidR="00C46450" w:rsidRDefault="00503766">
      <w:pPr>
        <w:pStyle w:val="ListParagraph"/>
        <w:numPr>
          <w:ilvl w:val="0"/>
          <w:numId w:val="1"/>
        </w:numPr>
        <w:tabs>
          <w:tab w:val="left" w:pos="629"/>
          <w:tab w:val="left" w:pos="631"/>
        </w:tabs>
        <w:spacing w:line="279" w:lineRule="exact"/>
        <w:ind w:hanging="361"/>
      </w:pPr>
      <w:r>
        <w:rPr>
          <w:b/>
        </w:rPr>
        <w:t>PGDM</w:t>
      </w:r>
      <w:r>
        <w:rPr>
          <w:b/>
          <w:spacing w:val="-4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JIMS</w:t>
      </w:r>
      <w:r>
        <w:rPr>
          <w:spacing w:val="-4"/>
        </w:rPr>
        <w:t xml:space="preserve"> </w:t>
      </w:r>
      <w:r>
        <w:t>Rohini,</w:t>
      </w:r>
      <w:r>
        <w:rPr>
          <w:spacing w:val="-5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Delhi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2020.</w:t>
      </w:r>
    </w:p>
    <w:p w14:paraId="1ACF5FAE" w14:textId="77777777" w:rsidR="00C46450" w:rsidRDefault="00503766">
      <w:pPr>
        <w:pStyle w:val="ListParagraph"/>
        <w:numPr>
          <w:ilvl w:val="0"/>
          <w:numId w:val="1"/>
        </w:numPr>
        <w:tabs>
          <w:tab w:val="left" w:pos="629"/>
          <w:tab w:val="left" w:pos="631"/>
        </w:tabs>
        <w:spacing w:before="3"/>
        <w:ind w:hanging="361"/>
      </w:pPr>
      <w:r>
        <w:rPr>
          <w:b/>
        </w:rPr>
        <w:t>BBA</w:t>
      </w:r>
      <w:r>
        <w:rPr>
          <w:b/>
          <w:spacing w:val="-2"/>
        </w:rPr>
        <w:t xml:space="preserve"> </w:t>
      </w:r>
      <w:r>
        <w:t>from</w:t>
      </w:r>
      <w:r>
        <w:rPr>
          <w:spacing w:val="-2"/>
        </w:rPr>
        <w:t xml:space="preserve"> </w:t>
      </w:r>
      <w:proofErr w:type="spellStart"/>
      <w:r>
        <w:t>Chitkara</w:t>
      </w:r>
      <w:proofErr w:type="spellEnd"/>
      <w:r>
        <w:rPr>
          <w:spacing w:val="-7"/>
        </w:rPr>
        <w:t xml:space="preserve"> </w:t>
      </w:r>
      <w:r>
        <w:t>University,</w:t>
      </w:r>
      <w:r>
        <w:rPr>
          <w:spacing w:val="-6"/>
        </w:rPr>
        <w:t xml:space="preserve"> </w:t>
      </w:r>
      <w:r>
        <w:t>Chandigarh</w:t>
      </w:r>
      <w:r>
        <w:rPr>
          <w:spacing w:val="-4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2018.</w:t>
      </w:r>
    </w:p>
    <w:p w14:paraId="2096609E" w14:textId="77777777" w:rsidR="00C46450" w:rsidRDefault="00C46450">
      <w:pPr>
        <w:sectPr w:rsidR="00C46450">
          <w:type w:val="continuous"/>
          <w:pgSz w:w="11910" w:h="16840"/>
          <w:pgMar w:top="1360" w:right="920" w:bottom="280" w:left="940" w:header="720" w:footer="720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44054F09" w14:textId="77777777" w:rsidR="00C46450" w:rsidRDefault="00C46450">
      <w:pPr>
        <w:pStyle w:val="BodyText"/>
        <w:spacing w:before="11"/>
        <w:ind w:firstLine="0"/>
        <w:rPr>
          <w:sz w:val="6"/>
        </w:rPr>
      </w:pPr>
    </w:p>
    <w:p w14:paraId="1AB5EA9B" w14:textId="77777777" w:rsidR="00C46450" w:rsidRDefault="001918B1">
      <w:pPr>
        <w:pStyle w:val="BodyText"/>
        <w:ind w:left="180" w:firstLine="0"/>
        <w:rPr>
          <w:sz w:val="20"/>
        </w:rPr>
      </w:pPr>
      <w:r>
        <w:rPr>
          <w:sz w:val="20"/>
        </w:rPr>
      </w:r>
      <w:r>
        <w:rPr>
          <w:sz w:val="20"/>
        </w:rPr>
        <w:pict w14:anchorId="5CB2324F">
          <v:shape id="_x0000_s1033" type="#_x0000_t202" style="width:484.25pt;height:13.6pt;mso-left-percent:-10001;mso-top-percent:-10001;mso-position-horizontal:absolute;mso-position-horizontal-relative:char;mso-position-vertical:absolute;mso-position-vertical-relative:line;mso-left-percent:-10001;mso-top-percent:-10001" fillcolor="#4f81ba" strokeweight=".48pt">
            <v:textbox inset="0,0,0,0">
              <w:txbxContent>
                <w:p w14:paraId="6F292119" w14:textId="77777777" w:rsidR="00C46450" w:rsidRDefault="00503766">
                  <w:pPr>
                    <w:spacing w:before="3" w:line="259" w:lineRule="exact"/>
                    <w:ind w:left="3635" w:right="4208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PERSONAL</w:t>
                  </w:r>
                  <w:r>
                    <w:rPr>
                      <w:b/>
                      <w:spacing w:val="25"/>
                    </w:rPr>
                    <w:t xml:space="preserve"> </w:t>
                  </w:r>
                  <w:r>
                    <w:rPr>
                      <w:b/>
                    </w:rPr>
                    <w:t>DETAILS</w:t>
                  </w:r>
                </w:p>
              </w:txbxContent>
            </v:textbox>
            <w10:anchorlock/>
          </v:shape>
        </w:pict>
      </w:r>
    </w:p>
    <w:p w14:paraId="4FF60A15" w14:textId="77777777" w:rsidR="00C46450" w:rsidRDefault="00C46450">
      <w:pPr>
        <w:pStyle w:val="BodyText"/>
        <w:spacing w:before="10"/>
        <w:ind w:firstLine="0"/>
        <w:rPr>
          <w:sz w:val="10"/>
        </w:rPr>
      </w:pPr>
    </w:p>
    <w:p w14:paraId="2CEDB64D" w14:textId="77777777" w:rsidR="00C46450" w:rsidRDefault="00503766">
      <w:pPr>
        <w:spacing w:before="56"/>
        <w:ind w:left="212"/>
      </w:pPr>
      <w:r>
        <w:rPr>
          <w:b/>
          <w:spacing w:val="-1"/>
        </w:rPr>
        <w:t>DOB:</w:t>
      </w:r>
      <w:r>
        <w:rPr>
          <w:b/>
          <w:spacing w:val="-10"/>
        </w:rPr>
        <w:t xml:space="preserve"> </w:t>
      </w:r>
      <w:r>
        <w:rPr>
          <w:spacing w:val="-1"/>
        </w:rPr>
        <w:t>19/06/1997</w:t>
      </w:r>
    </w:p>
    <w:p w14:paraId="36776650" w14:textId="77777777" w:rsidR="00C46450" w:rsidRDefault="00503766">
      <w:pPr>
        <w:spacing w:before="1"/>
        <w:ind w:left="212"/>
      </w:pPr>
      <w:r>
        <w:rPr>
          <w:b/>
        </w:rPr>
        <w:t>Father’s</w:t>
      </w:r>
      <w:r>
        <w:rPr>
          <w:b/>
          <w:spacing w:val="-13"/>
        </w:rPr>
        <w:t xml:space="preserve"> </w:t>
      </w:r>
      <w:r>
        <w:rPr>
          <w:b/>
        </w:rPr>
        <w:t>Name:</w:t>
      </w:r>
      <w:r>
        <w:rPr>
          <w:b/>
          <w:spacing w:val="-1"/>
        </w:rPr>
        <w:t xml:space="preserve"> </w:t>
      </w:r>
      <w:proofErr w:type="spellStart"/>
      <w:r>
        <w:t>Mr</w:t>
      </w:r>
      <w:proofErr w:type="spellEnd"/>
      <w:r>
        <w:rPr>
          <w:spacing w:val="-2"/>
        </w:rPr>
        <w:t xml:space="preserve"> </w:t>
      </w:r>
      <w:r>
        <w:t>Vivek</w:t>
      </w:r>
      <w:r>
        <w:rPr>
          <w:spacing w:val="-2"/>
        </w:rPr>
        <w:t xml:space="preserve"> </w:t>
      </w:r>
      <w:r>
        <w:t>Chhabra</w:t>
      </w:r>
    </w:p>
    <w:p w14:paraId="1D9CE9B3" w14:textId="77777777" w:rsidR="00C46450" w:rsidRDefault="00503766">
      <w:pPr>
        <w:ind w:left="212"/>
      </w:pPr>
      <w:r>
        <w:rPr>
          <w:b/>
        </w:rPr>
        <w:t xml:space="preserve">Gender: </w:t>
      </w:r>
      <w:r>
        <w:t>Female</w:t>
      </w:r>
    </w:p>
    <w:p w14:paraId="27BE3B51" w14:textId="77777777" w:rsidR="00C46450" w:rsidRDefault="00503766">
      <w:pPr>
        <w:spacing w:before="4" w:line="235" w:lineRule="auto"/>
        <w:ind w:left="212" w:right="7406"/>
      </w:pPr>
      <w:r>
        <w:rPr>
          <w:b/>
        </w:rPr>
        <w:t xml:space="preserve">Marital Status: </w:t>
      </w:r>
      <w:r>
        <w:t>Single</w:t>
      </w:r>
      <w:r>
        <w:rPr>
          <w:spacing w:val="1"/>
        </w:rPr>
        <w:t xml:space="preserve"> </w:t>
      </w:r>
      <w:r>
        <w:rPr>
          <w:b/>
        </w:rPr>
        <w:t xml:space="preserve">Languages: </w:t>
      </w:r>
      <w:r>
        <w:t>Hindi &amp; English</w:t>
      </w:r>
      <w:r>
        <w:rPr>
          <w:spacing w:val="-47"/>
        </w:rPr>
        <w:t xml:space="preserve"> </w:t>
      </w:r>
      <w:r>
        <w:rPr>
          <w:b/>
        </w:rPr>
        <w:t>Nationality:</w:t>
      </w:r>
      <w:r>
        <w:rPr>
          <w:b/>
          <w:spacing w:val="-9"/>
        </w:rPr>
        <w:t xml:space="preserve"> </w:t>
      </w:r>
      <w:r>
        <w:t>INDIAN</w:t>
      </w:r>
    </w:p>
    <w:p w14:paraId="47F64A3F" w14:textId="77777777" w:rsidR="00C46450" w:rsidRDefault="001918B1">
      <w:pPr>
        <w:pStyle w:val="BodyText"/>
        <w:ind w:firstLine="0"/>
        <w:rPr>
          <w:sz w:val="19"/>
        </w:rPr>
      </w:pPr>
      <w:r>
        <w:pict w14:anchorId="3B40F118">
          <v:shape id="_x0000_s1026" type="#_x0000_t202" style="position:absolute;margin-left:52.55pt;margin-top:13.85pt;width:487.45pt;height:14.2pt;z-index:-15725568;mso-wrap-distance-left:0;mso-wrap-distance-right:0;mso-position-horizontal-relative:page" fillcolor="#4f81ba" strokeweight=".48pt">
            <v:textbox inset="0,0,0,0">
              <w:txbxContent>
                <w:p w14:paraId="2EA81FDB" w14:textId="77777777" w:rsidR="00C46450" w:rsidRDefault="00503766">
                  <w:pPr>
                    <w:spacing w:before="6"/>
                    <w:ind w:left="3909" w:right="4483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DECLARATION</w:t>
                  </w:r>
                </w:p>
              </w:txbxContent>
            </v:textbox>
            <w10:wrap type="topAndBottom" anchorx="page"/>
          </v:shape>
        </w:pict>
      </w:r>
    </w:p>
    <w:p w14:paraId="4E8B3917" w14:textId="77777777" w:rsidR="00C46450" w:rsidRDefault="00503766">
      <w:pPr>
        <w:pStyle w:val="BodyText"/>
        <w:spacing w:before="172"/>
        <w:ind w:left="212" w:firstLine="0"/>
      </w:pPr>
      <w:r>
        <w:t>I</w:t>
      </w:r>
      <w:r>
        <w:rPr>
          <w:spacing w:val="33"/>
        </w:rPr>
        <w:t xml:space="preserve"> </w:t>
      </w:r>
      <w:r>
        <w:t>hereby</w:t>
      </w:r>
      <w:r>
        <w:rPr>
          <w:spacing w:val="27"/>
        </w:rPr>
        <w:t xml:space="preserve"> </w:t>
      </w:r>
      <w:r>
        <w:t>declare</w:t>
      </w:r>
      <w:r>
        <w:rPr>
          <w:spacing w:val="26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t>above-mentioned</w:t>
      </w:r>
      <w:r>
        <w:rPr>
          <w:spacing w:val="26"/>
        </w:rPr>
        <w:t xml:space="preserve"> </w:t>
      </w:r>
      <w:r>
        <w:t>information</w:t>
      </w:r>
      <w:r>
        <w:rPr>
          <w:spacing w:val="27"/>
        </w:rPr>
        <w:t xml:space="preserve"> </w:t>
      </w:r>
      <w:r>
        <w:t>is</w:t>
      </w:r>
      <w:r>
        <w:rPr>
          <w:spacing w:val="26"/>
        </w:rPr>
        <w:t xml:space="preserve"> </w:t>
      </w:r>
      <w:r>
        <w:t>correct</w:t>
      </w:r>
      <w:r>
        <w:rPr>
          <w:spacing w:val="29"/>
        </w:rPr>
        <w:t xml:space="preserve"> </w:t>
      </w:r>
      <w:r>
        <w:t>to</w:t>
      </w:r>
      <w:r>
        <w:rPr>
          <w:spacing w:val="25"/>
        </w:rPr>
        <w:t xml:space="preserve"> </w:t>
      </w:r>
      <w:r>
        <w:t>my</w:t>
      </w:r>
      <w:r>
        <w:rPr>
          <w:spacing w:val="27"/>
        </w:rPr>
        <w:t xml:space="preserve"> </w:t>
      </w:r>
      <w:r>
        <w:t>knowledge</w:t>
      </w:r>
      <w:r>
        <w:rPr>
          <w:spacing w:val="27"/>
        </w:rPr>
        <w:t xml:space="preserve"> </w:t>
      </w:r>
      <w:r>
        <w:t>&amp;</w:t>
      </w:r>
      <w:r>
        <w:rPr>
          <w:spacing w:val="20"/>
        </w:rPr>
        <w:t xml:space="preserve"> </w:t>
      </w:r>
      <w:r>
        <w:t>I</w:t>
      </w:r>
      <w:r>
        <w:rPr>
          <w:spacing w:val="33"/>
        </w:rPr>
        <w:t xml:space="preserve"> </w:t>
      </w:r>
      <w:r>
        <w:t>bear</w:t>
      </w:r>
      <w:r>
        <w:rPr>
          <w:spacing w:val="31"/>
        </w:rPr>
        <w:t xml:space="preserve"> </w:t>
      </w:r>
      <w:r>
        <w:t>the</w:t>
      </w:r>
      <w:r>
        <w:rPr>
          <w:spacing w:val="-47"/>
        </w:rPr>
        <w:t xml:space="preserve"> </w:t>
      </w:r>
      <w:r>
        <w:t>responsibility</w:t>
      </w:r>
      <w:r>
        <w:rPr>
          <w:spacing w:val="-6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correctness</w:t>
      </w:r>
      <w:r>
        <w:rPr>
          <w:spacing w:val="-3"/>
        </w:rPr>
        <w:t xml:space="preserve"> </w:t>
      </w:r>
      <w:r>
        <w:t>of</w:t>
      </w:r>
      <w:r>
        <w:rPr>
          <w:spacing w:val="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above-mentioned</w:t>
      </w:r>
      <w:r>
        <w:rPr>
          <w:spacing w:val="-13"/>
        </w:rPr>
        <w:t xml:space="preserve"> </w:t>
      </w:r>
      <w:r>
        <w:t>particulars.</w:t>
      </w:r>
    </w:p>
    <w:p w14:paraId="4E19F7E7" w14:textId="77777777" w:rsidR="00C46450" w:rsidRDefault="00C46450">
      <w:pPr>
        <w:pStyle w:val="BodyText"/>
        <w:ind w:firstLine="0"/>
      </w:pPr>
    </w:p>
    <w:p w14:paraId="55483CDF" w14:textId="77777777" w:rsidR="00C46450" w:rsidRDefault="00C46450">
      <w:pPr>
        <w:pStyle w:val="BodyText"/>
        <w:ind w:firstLine="0"/>
      </w:pPr>
    </w:p>
    <w:p w14:paraId="4F541CB0" w14:textId="77777777" w:rsidR="00C46450" w:rsidRDefault="00C46450">
      <w:pPr>
        <w:pStyle w:val="BodyText"/>
        <w:ind w:firstLine="0"/>
      </w:pPr>
    </w:p>
    <w:p w14:paraId="68DD786E" w14:textId="77777777" w:rsidR="00C46450" w:rsidRDefault="00C46450">
      <w:pPr>
        <w:pStyle w:val="BodyText"/>
        <w:ind w:firstLine="0"/>
      </w:pPr>
    </w:p>
    <w:p w14:paraId="136214C4" w14:textId="77777777" w:rsidR="00C46450" w:rsidRDefault="00503766">
      <w:pPr>
        <w:tabs>
          <w:tab w:val="left" w:pos="8068"/>
        </w:tabs>
        <w:spacing w:before="170"/>
        <w:ind w:left="212"/>
      </w:pPr>
      <w:r>
        <w:rPr>
          <w:b/>
        </w:rPr>
        <w:t>Place-</w:t>
      </w:r>
      <w:r>
        <w:rPr>
          <w:b/>
          <w:spacing w:val="-13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Delhi</w:t>
      </w:r>
      <w:r>
        <w:tab/>
        <w:t>(</w:t>
      </w:r>
      <w:r>
        <w:rPr>
          <w:b/>
        </w:rPr>
        <w:t>Vaani</w:t>
      </w:r>
      <w:r>
        <w:rPr>
          <w:b/>
          <w:spacing w:val="-7"/>
        </w:rPr>
        <w:t xml:space="preserve"> </w:t>
      </w:r>
      <w:r>
        <w:rPr>
          <w:b/>
        </w:rPr>
        <w:t>Chhabra</w:t>
      </w:r>
      <w:r>
        <w:t>)</w:t>
      </w:r>
    </w:p>
    <w:sectPr w:rsidR="00C46450">
      <w:pgSz w:w="11910" w:h="16840"/>
      <w:pgMar w:top="1580" w:right="920" w:bottom="280" w:left="94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A270016"/>
    <w:multiLevelType w:val="hybridMultilevel"/>
    <w:tmpl w:val="CEFC23B0"/>
    <w:lvl w:ilvl="0" w:tplc="C6E03252">
      <w:numFmt w:val="bullet"/>
      <w:lvlText w:val=""/>
      <w:lvlJc w:val="left"/>
      <w:pPr>
        <w:ind w:left="63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E96A1FB4">
      <w:numFmt w:val="bullet"/>
      <w:lvlText w:val="•"/>
      <w:lvlJc w:val="left"/>
      <w:pPr>
        <w:ind w:left="1526" w:hanging="360"/>
      </w:pPr>
      <w:rPr>
        <w:rFonts w:hint="default"/>
        <w:lang w:val="en-US" w:eastAsia="en-US" w:bidi="ar-SA"/>
      </w:rPr>
    </w:lvl>
    <w:lvl w:ilvl="2" w:tplc="96060ACA">
      <w:numFmt w:val="bullet"/>
      <w:lvlText w:val="•"/>
      <w:lvlJc w:val="left"/>
      <w:pPr>
        <w:ind w:left="2473" w:hanging="360"/>
      </w:pPr>
      <w:rPr>
        <w:rFonts w:hint="default"/>
        <w:lang w:val="en-US" w:eastAsia="en-US" w:bidi="ar-SA"/>
      </w:rPr>
    </w:lvl>
    <w:lvl w:ilvl="3" w:tplc="6A98DAF6">
      <w:numFmt w:val="bullet"/>
      <w:lvlText w:val="•"/>
      <w:lvlJc w:val="left"/>
      <w:pPr>
        <w:ind w:left="3420" w:hanging="360"/>
      </w:pPr>
      <w:rPr>
        <w:rFonts w:hint="default"/>
        <w:lang w:val="en-US" w:eastAsia="en-US" w:bidi="ar-SA"/>
      </w:rPr>
    </w:lvl>
    <w:lvl w:ilvl="4" w:tplc="B6D0E08E">
      <w:numFmt w:val="bullet"/>
      <w:lvlText w:val="•"/>
      <w:lvlJc w:val="left"/>
      <w:pPr>
        <w:ind w:left="4367" w:hanging="360"/>
      </w:pPr>
      <w:rPr>
        <w:rFonts w:hint="default"/>
        <w:lang w:val="en-US" w:eastAsia="en-US" w:bidi="ar-SA"/>
      </w:rPr>
    </w:lvl>
    <w:lvl w:ilvl="5" w:tplc="2610B216">
      <w:numFmt w:val="bullet"/>
      <w:lvlText w:val="•"/>
      <w:lvlJc w:val="left"/>
      <w:pPr>
        <w:ind w:left="5314" w:hanging="360"/>
      </w:pPr>
      <w:rPr>
        <w:rFonts w:hint="default"/>
        <w:lang w:val="en-US" w:eastAsia="en-US" w:bidi="ar-SA"/>
      </w:rPr>
    </w:lvl>
    <w:lvl w:ilvl="6" w:tplc="65249F66">
      <w:numFmt w:val="bullet"/>
      <w:lvlText w:val="•"/>
      <w:lvlJc w:val="left"/>
      <w:pPr>
        <w:ind w:left="6261" w:hanging="360"/>
      </w:pPr>
      <w:rPr>
        <w:rFonts w:hint="default"/>
        <w:lang w:val="en-US" w:eastAsia="en-US" w:bidi="ar-SA"/>
      </w:rPr>
    </w:lvl>
    <w:lvl w:ilvl="7" w:tplc="73DC63B0">
      <w:numFmt w:val="bullet"/>
      <w:lvlText w:val="•"/>
      <w:lvlJc w:val="left"/>
      <w:pPr>
        <w:ind w:left="7208" w:hanging="360"/>
      </w:pPr>
      <w:rPr>
        <w:rFonts w:hint="default"/>
        <w:lang w:val="en-US" w:eastAsia="en-US" w:bidi="ar-SA"/>
      </w:rPr>
    </w:lvl>
    <w:lvl w:ilvl="8" w:tplc="EA5457FA">
      <w:numFmt w:val="bullet"/>
      <w:lvlText w:val="•"/>
      <w:lvlJc w:val="left"/>
      <w:pPr>
        <w:ind w:left="815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46450"/>
    <w:rsid w:val="001918B1"/>
    <w:rsid w:val="001A0949"/>
    <w:rsid w:val="002E01BF"/>
    <w:rsid w:val="00356A12"/>
    <w:rsid w:val="00503766"/>
    <w:rsid w:val="00680FFD"/>
    <w:rsid w:val="006F42BE"/>
    <w:rsid w:val="007924B4"/>
    <w:rsid w:val="008E0EFB"/>
    <w:rsid w:val="00B5754B"/>
    <w:rsid w:val="00BC16EC"/>
    <w:rsid w:val="00C46450"/>
    <w:rsid w:val="00DE37B6"/>
    <w:rsid w:val="00F2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  <w14:docId w14:val="401643AF"/>
  <w15:docId w15:val="{3B97C0E7-0D51-41D5-89AD-9C3144F73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ind w:left="212" w:right="3925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61"/>
    </w:pPr>
  </w:style>
  <w:style w:type="paragraph" w:styleId="Title">
    <w:name w:val="Title"/>
    <w:basedOn w:val="Normal"/>
    <w:uiPriority w:val="10"/>
    <w:qFormat/>
    <w:pPr>
      <w:spacing w:before="21"/>
      <w:ind w:left="212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572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aani190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Amazon</Company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Chhabra, Vaani</cp:lastModifiedBy>
  <cp:revision>6</cp:revision>
  <cp:lastPrinted>2023-03-04T17:32:00Z</cp:lastPrinted>
  <dcterms:created xsi:type="dcterms:W3CDTF">2023-02-21T03:11:00Z</dcterms:created>
  <dcterms:modified xsi:type="dcterms:W3CDTF">2023-03-04T17:39:00Z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2023-02-21T00:00:00Z</vt:filetime>
  </property>
</Properties>
</file>